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604EC" w14:textId="7097301D" w:rsidR="009E6A02" w:rsidRDefault="006720A7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In the Embrace of Ordinary Time</w:t>
      </w:r>
      <w:r w:rsidR="001925A4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14:paraId="74AB254F" w14:textId="134E80EC" w:rsidR="005862F6" w:rsidRPr="00870061" w:rsidRDefault="009E6A02" w:rsidP="005862F6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(Column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76348">
        <w:rPr>
          <w:rFonts w:ascii="Times New Roman" w:hAnsi="Times New Roman" w:cs="Times New Roman"/>
          <w:b/>
          <w:sz w:val="26"/>
          <w:szCs w:val="26"/>
        </w:rPr>
        <w:t>7</w:t>
      </w:r>
      <w:r w:rsidR="006720A7">
        <w:rPr>
          <w:rFonts w:ascii="Times New Roman" w:hAnsi="Times New Roman" w:cs="Times New Roman"/>
          <w:b/>
          <w:sz w:val="26"/>
          <w:szCs w:val="26"/>
        </w:rPr>
        <w:t>7</w:t>
      </w:r>
      <w:r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6720A7">
        <w:rPr>
          <w:rFonts w:ascii="Times New Roman" w:hAnsi="Times New Roman" w:cs="Times New Roman"/>
          <w:b/>
          <w:sz w:val="26"/>
          <w:szCs w:val="26"/>
        </w:rPr>
        <w:t>June 6</w:t>
      </w:r>
      <w:r w:rsidR="009A661F">
        <w:rPr>
          <w:rFonts w:ascii="Times New Roman" w:hAnsi="Times New Roman" w:cs="Times New Roman"/>
          <w:b/>
          <w:sz w:val="26"/>
          <w:szCs w:val="26"/>
        </w:rPr>
        <w:t>, 202</w:t>
      </w:r>
      <w:r w:rsidR="00D76348">
        <w:rPr>
          <w:rFonts w:ascii="Times New Roman" w:hAnsi="Times New Roman" w:cs="Times New Roman"/>
          <w:b/>
          <w:sz w:val="26"/>
          <w:szCs w:val="26"/>
        </w:rPr>
        <w:t>2</w:t>
      </w:r>
      <w:r w:rsidR="005862F6" w:rsidRPr="00870061">
        <w:rPr>
          <w:rFonts w:ascii="Times New Roman" w:hAnsi="Times New Roman" w:cs="Times New Roman"/>
          <w:b/>
          <w:sz w:val="26"/>
          <w:szCs w:val="26"/>
        </w:rPr>
        <w:t>)</w:t>
      </w:r>
    </w:p>
    <w:p w14:paraId="64C35024" w14:textId="77777777" w:rsidR="005862F6" w:rsidRPr="00870061" w:rsidRDefault="005862F6" w:rsidP="005862F6">
      <w:pPr>
        <w:rPr>
          <w:rFonts w:ascii="Times New Roman" w:hAnsi="Times New Roman" w:cs="Times New Roman"/>
          <w:sz w:val="26"/>
          <w:szCs w:val="26"/>
        </w:rPr>
      </w:pPr>
      <w:r w:rsidRPr="00870061">
        <w:rPr>
          <w:rFonts w:ascii="Times New Roman" w:hAnsi="Times New Roman" w:cs="Times New Roman"/>
          <w:sz w:val="26"/>
          <w:szCs w:val="26"/>
        </w:rPr>
        <w:t>By Lucia A. Silecchia</w:t>
      </w:r>
    </w:p>
    <w:p w14:paraId="4D37F652" w14:textId="2CD43B95" w:rsidR="006720A7" w:rsidRDefault="006720A7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Last month, I found myself in the hot mid-May sun of St. Peter’s Square, gathered with tens of thousands to witness the canonization of ten new saints</w:t>
      </w:r>
      <w:r w:rsidR="00417F3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After a too-long </w:t>
      </w:r>
      <w:r w:rsidR="009F1572">
        <w:rPr>
          <w:rFonts w:ascii="Times New Roman" w:hAnsi="Times New Roman" w:cs="Times New Roman"/>
          <w:sz w:val="26"/>
          <w:szCs w:val="26"/>
        </w:rPr>
        <w:t xml:space="preserve">pandemic </w:t>
      </w:r>
      <w:r>
        <w:rPr>
          <w:rFonts w:ascii="Times New Roman" w:hAnsi="Times New Roman" w:cs="Times New Roman"/>
          <w:sz w:val="26"/>
          <w:szCs w:val="26"/>
        </w:rPr>
        <w:t xml:space="preserve">hiatus, the Square was filled with </w:t>
      </w:r>
      <w:r w:rsidR="009F1572">
        <w:rPr>
          <w:rFonts w:ascii="Times New Roman" w:hAnsi="Times New Roman" w:cs="Times New Roman"/>
          <w:sz w:val="26"/>
          <w:szCs w:val="26"/>
        </w:rPr>
        <w:t xml:space="preserve">jubilant </w:t>
      </w:r>
      <w:r>
        <w:rPr>
          <w:rFonts w:ascii="Times New Roman" w:hAnsi="Times New Roman" w:cs="Times New Roman"/>
          <w:sz w:val="26"/>
          <w:szCs w:val="26"/>
        </w:rPr>
        <w:t>celebration</w:t>
      </w:r>
      <w:r w:rsidR="009F1572">
        <w:rPr>
          <w:rFonts w:ascii="Times New Roman" w:hAnsi="Times New Roman" w:cs="Times New Roman"/>
          <w:sz w:val="26"/>
          <w:szCs w:val="26"/>
        </w:rPr>
        <w:t>.</w:t>
      </w:r>
    </w:p>
    <w:p w14:paraId="323A3AE8" w14:textId="15260AC8" w:rsidR="001F05A5" w:rsidRDefault="006720A7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 banners bearing the pictures of the </w:t>
      </w:r>
      <w:r w:rsidR="009F1572">
        <w:rPr>
          <w:rFonts w:ascii="Times New Roman" w:hAnsi="Times New Roman" w:cs="Times New Roman"/>
          <w:sz w:val="26"/>
          <w:szCs w:val="26"/>
        </w:rPr>
        <w:t>soon-to-be</w:t>
      </w:r>
      <w:r>
        <w:rPr>
          <w:rFonts w:ascii="Times New Roman" w:hAnsi="Times New Roman" w:cs="Times New Roman"/>
          <w:sz w:val="26"/>
          <w:szCs w:val="26"/>
        </w:rPr>
        <w:t xml:space="preserve"> canonized </w:t>
      </w:r>
      <w:r w:rsidR="009F1572">
        <w:rPr>
          <w:rFonts w:ascii="Times New Roman" w:hAnsi="Times New Roman" w:cs="Times New Roman"/>
          <w:sz w:val="26"/>
          <w:szCs w:val="26"/>
        </w:rPr>
        <w:t xml:space="preserve">were </w:t>
      </w:r>
      <w:r>
        <w:rPr>
          <w:rFonts w:ascii="Times New Roman" w:hAnsi="Times New Roman" w:cs="Times New Roman"/>
          <w:sz w:val="26"/>
          <w:szCs w:val="26"/>
        </w:rPr>
        <w:t>hung, as is tradition, from the façade of St. Peter’s</w:t>
      </w:r>
      <w:r w:rsidR="00417F3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As I sat in the Square looking at their pictures</w:t>
      </w:r>
      <w:r w:rsidR="009F1572">
        <w:rPr>
          <w:rFonts w:ascii="Times New Roman" w:hAnsi="Times New Roman" w:cs="Times New Roman"/>
          <w:sz w:val="26"/>
          <w:szCs w:val="26"/>
        </w:rPr>
        <w:t>, waiting for Mass to begin,</w:t>
      </w:r>
      <w:r>
        <w:rPr>
          <w:rFonts w:ascii="Times New Roman" w:hAnsi="Times New Roman" w:cs="Times New Roman"/>
          <w:sz w:val="26"/>
          <w:szCs w:val="26"/>
        </w:rPr>
        <w:t xml:space="preserve"> and leafing through </w:t>
      </w:r>
      <w:r w:rsidR="009F1572">
        <w:rPr>
          <w:rFonts w:ascii="Times New Roman" w:hAnsi="Times New Roman" w:cs="Times New Roman"/>
          <w:sz w:val="26"/>
          <w:szCs w:val="26"/>
        </w:rPr>
        <w:t xml:space="preserve">the biographies in </w:t>
      </w:r>
      <w:r>
        <w:rPr>
          <w:rFonts w:ascii="Times New Roman" w:hAnsi="Times New Roman" w:cs="Times New Roman"/>
          <w:sz w:val="26"/>
          <w:szCs w:val="26"/>
        </w:rPr>
        <w:t xml:space="preserve">my </w:t>
      </w:r>
      <w:r w:rsidR="009866B0">
        <w:rPr>
          <w:rFonts w:ascii="Times New Roman" w:hAnsi="Times New Roman" w:cs="Times New Roman"/>
          <w:sz w:val="26"/>
          <w:szCs w:val="26"/>
        </w:rPr>
        <w:t>program,</w:t>
      </w:r>
      <w:r>
        <w:rPr>
          <w:rFonts w:ascii="Times New Roman" w:hAnsi="Times New Roman" w:cs="Times New Roman"/>
          <w:sz w:val="26"/>
          <w:szCs w:val="26"/>
        </w:rPr>
        <w:t xml:space="preserve"> I was struck </w:t>
      </w:r>
      <w:r w:rsidR="00B35A3A">
        <w:rPr>
          <w:rFonts w:ascii="Times New Roman" w:hAnsi="Times New Roman" w:cs="Times New Roman"/>
          <w:sz w:val="26"/>
          <w:szCs w:val="26"/>
        </w:rPr>
        <w:t>by</w:t>
      </w:r>
      <w:r>
        <w:rPr>
          <w:rFonts w:ascii="Times New Roman" w:hAnsi="Times New Roman" w:cs="Times New Roman"/>
          <w:sz w:val="26"/>
          <w:szCs w:val="26"/>
        </w:rPr>
        <w:t xml:space="preserve"> how </w:t>
      </w:r>
      <w:r w:rsidR="009F1572">
        <w:rPr>
          <w:rFonts w:ascii="Times New Roman" w:hAnsi="Times New Roman" w:cs="Times New Roman"/>
          <w:sz w:val="26"/>
          <w:szCs w:val="26"/>
        </w:rPr>
        <w:t xml:space="preserve">utterly </w:t>
      </w:r>
      <w:r>
        <w:rPr>
          <w:rFonts w:ascii="Times New Roman" w:hAnsi="Times New Roman" w:cs="Times New Roman"/>
          <w:sz w:val="26"/>
          <w:szCs w:val="26"/>
        </w:rPr>
        <w:t xml:space="preserve">different their ten paths to sanctity had been. </w:t>
      </w:r>
    </w:p>
    <w:p w14:paraId="1A31E478" w14:textId="6D495A58" w:rsidR="009F1572" w:rsidRDefault="006720A7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They hailed from France, India, Italy</w:t>
      </w:r>
      <w:r w:rsidR="00A433F4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and the Netherlands</w:t>
      </w:r>
      <w:r w:rsidR="00417F3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They were born as early as </w:t>
      </w:r>
      <w:r w:rsidR="009866B0">
        <w:rPr>
          <w:rFonts w:ascii="Times New Roman" w:hAnsi="Times New Roman" w:cs="Times New Roman"/>
          <w:sz w:val="26"/>
          <w:szCs w:val="26"/>
        </w:rPr>
        <w:t>1544 and</w:t>
      </w:r>
      <w:r>
        <w:rPr>
          <w:rFonts w:ascii="Times New Roman" w:hAnsi="Times New Roman" w:cs="Times New Roman"/>
          <w:sz w:val="26"/>
          <w:szCs w:val="26"/>
        </w:rPr>
        <w:t xml:space="preserve"> died as recently as 1955</w:t>
      </w:r>
      <w:r w:rsidR="00417F3B">
        <w:rPr>
          <w:rFonts w:ascii="Times New Roman" w:hAnsi="Times New Roman" w:cs="Times New Roman"/>
          <w:sz w:val="26"/>
          <w:szCs w:val="26"/>
        </w:rPr>
        <w:t xml:space="preserve">. </w:t>
      </w:r>
      <w:r w:rsidR="001F05A5">
        <w:rPr>
          <w:rFonts w:ascii="Times New Roman" w:hAnsi="Times New Roman" w:cs="Times New Roman"/>
          <w:sz w:val="26"/>
          <w:szCs w:val="26"/>
        </w:rPr>
        <w:t xml:space="preserve">During those four centuries, they were founders of religious congregations with </w:t>
      </w:r>
      <w:r w:rsidR="009866B0">
        <w:rPr>
          <w:rFonts w:ascii="Times New Roman" w:hAnsi="Times New Roman" w:cs="Times New Roman"/>
          <w:sz w:val="26"/>
          <w:szCs w:val="26"/>
        </w:rPr>
        <w:t>charisms</w:t>
      </w:r>
      <w:r w:rsidR="001F05A5">
        <w:rPr>
          <w:rFonts w:ascii="Times New Roman" w:hAnsi="Times New Roman" w:cs="Times New Roman"/>
          <w:sz w:val="26"/>
          <w:szCs w:val="26"/>
        </w:rPr>
        <w:t xml:space="preserve"> as diverse as education</w:t>
      </w:r>
      <w:r w:rsidR="009866B0">
        <w:rPr>
          <w:rFonts w:ascii="Times New Roman" w:hAnsi="Times New Roman" w:cs="Times New Roman"/>
          <w:sz w:val="26"/>
          <w:szCs w:val="26"/>
        </w:rPr>
        <w:t>, promoting</w:t>
      </w:r>
      <w:r w:rsidR="001F05A5">
        <w:rPr>
          <w:rFonts w:ascii="Times New Roman" w:hAnsi="Times New Roman" w:cs="Times New Roman"/>
          <w:sz w:val="26"/>
          <w:szCs w:val="26"/>
        </w:rPr>
        <w:t xml:space="preserve"> vocations, and caring for orphans</w:t>
      </w:r>
      <w:r w:rsidR="002936E6">
        <w:rPr>
          <w:rFonts w:ascii="Times New Roman" w:hAnsi="Times New Roman" w:cs="Times New Roman"/>
          <w:sz w:val="26"/>
          <w:szCs w:val="26"/>
        </w:rPr>
        <w:t xml:space="preserve">. </w:t>
      </w:r>
      <w:r w:rsidR="001F05A5">
        <w:rPr>
          <w:rFonts w:ascii="Times New Roman" w:hAnsi="Times New Roman" w:cs="Times New Roman"/>
          <w:sz w:val="26"/>
          <w:szCs w:val="26"/>
        </w:rPr>
        <w:t xml:space="preserve">They </w:t>
      </w:r>
      <w:r w:rsidR="009F1572">
        <w:rPr>
          <w:rFonts w:ascii="Times New Roman" w:hAnsi="Times New Roman" w:cs="Times New Roman"/>
          <w:sz w:val="26"/>
          <w:szCs w:val="26"/>
        </w:rPr>
        <w:t>were</w:t>
      </w:r>
      <w:r w:rsidR="001F05A5">
        <w:rPr>
          <w:rFonts w:ascii="Times New Roman" w:hAnsi="Times New Roman" w:cs="Times New Roman"/>
          <w:sz w:val="26"/>
          <w:szCs w:val="26"/>
        </w:rPr>
        <w:t xml:space="preserve"> missionaries who left their homelands, a monk</w:t>
      </w:r>
      <w:r w:rsidR="00A433F4">
        <w:rPr>
          <w:rFonts w:ascii="Times New Roman" w:hAnsi="Times New Roman" w:cs="Times New Roman"/>
          <w:sz w:val="26"/>
          <w:szCs w:val="26"/>
        </w:rPr>
        <w:t>,</w:t>
      </w:r>
      <w:r w:rsidR="001F05A5">
        <w:rPr>
          <w:rFonts w:ascii="Times New Roman" w:hAnsi="Times New Roman" w:cs="Times New Roman"/>
          <w:sz w:val="26"/>
          <w:szCs w:val="26"/>
        </w:rPr>
        <w:t xml:space="preserve"> and a </w:t>
      </w:r>
      <w:r w:rsidR="00A433F4">
        <w:rPr>
          <w:rFonts w:ascii="Times New Roman" w:hAnsi="Times New Roman" w:cs="Times New Roman"/>
          <w:sz w:val="26"/>
          <w:szCs w:val="26"/>
        </w:rPr>
        <w:t xml:space="preserve">scholarly </w:t>
      </w:r>
      <w:r w:rsidR="001F05A5">
        <w:rPr>
          <w:rFonts w:ascii="Times New Roman" w:hAnsi="Times New Roman" w:cs="Times New Roman"/>
          <w:sz w:val="26"/>
          <w:szCs w:val="26"/>
        </w:rPr>
        <w:t>journalist</w:t>
      </w:r>
      <w:r w:rsidR="002936E6">
        <w:rPr>
          <w:rFonts w:ascii="Times New Roman" w:hAnsi="Times New Roman" w:cs="Times New Roman"/>
          <w:sz w:val="26"/>
          <w:szCs w:val="26"/>
        </w:rPr>
        <w:t xml:space="preserve">. </w:t>
      </w:r>
      <w:r w:rsidR="00C84524">
        <w:rPr>
          <w:rFonts w:ascii="Times New Roman" w:hAnsi="Times New Roman" w:cs="Times New Roman"/>
          <w:sz w:val="26"/>
          <w:szCs w:val="26"/>
        </w:rPr>
        <w:t>Some</w:t>
      </w:r>
      <w:r w:rsidR="001F05A5">
        <w:rPr>
          <w:rFonts w:ascii="Times New Roman" w:hAnsi="Times New Roman" w:cs="Times New Roman"/>
          <w:sz w:val="26"/>
          <w:szCs w:val="26"/>
        </w:rPr>
        <w:t xml:space="preserve"> were martyred</w:t>
      </w:r>
      <w:r w:rsidR="00C84524">
        <w:rPr>
          <w:rFonts w:ascii="Times New Roman" w:hAnsi="Times New Roman" w:cs="Times New Roman"/>
          <w:sz w:val="26"/>
          <w:szCs w:val="26"/>
        </w:rPr>
        <w:t xml:space="preserve"> in the most violent of deaths, and some died at peace</w:t>
      </w:r>
      <w:r w:rsidR="002936E6">
        <w:rPr>
          <w:rFonts w:ascii="Times New Roman" w:hAnsi="Times New Roman" w:cs="Times New Roman"/>
          <w:sz w:val="26"/>
          <w:szCs w:val="26"/>
        </w:rPr>
        <w:t xml:space="preserve">. </w:t>
      </w:r>
      <w:r w:rsidR="00C84524">
        <w:rPr>
          <w:rFonts w:ascii="Times New Roman" w:hAnsi="Times New Roman" w:cs="Times New Roman"/>
          <w:sz w:val="26"/>
          <w:szCs w:val="26"/>
        </w:rPr>
        <w:t>No two of them lived their lives in the same way</w:t>
      </w:r>
      <w:r w:rsidR="00417F3B">
        <w:rPr>
          <w:rFonts w:ascii="Times New Roman" w:hAnsi="Times New Roman" w:cs="Times New Roman"/>
          <w:sz w:val="26"/>
          <w:szCs w:val="26"/>
        </w:rPr>
        <w:t xml:space="preserve">. </w:t>
      </w:r>
      <w:r w:rsidR="009F1572">
        <w:rPr>
          <w:rFonts w:ascii="Times New Roman" w:hAnsi="Times New Roman" w:cs="Times New Roman"/>
          <w:sz w:val="26"/>
          <w:szCs w:val="26"/>
        </w:rPr>
        <w:t xml:space="preserve">No two of them could have lived their lives </w:t>
      </w:r>
      <w:r w:rsidR="00B35A3A">
        <w:rPr>
          <w:rFonts w:ascii="Times New Roman" w:hAnsi="Times New Roman" w:cs="Times New Roman"/>
          <w:sz w:val="26"/>
          <w:szCs w:val="26"/>
        </w:rPr>
        <w:t xml:space="preserve">in </w:t>
      </w:r>
      <w:r w:rsidR="009F1572">
        <w:rPr>
          <w:rFonts w:ascii="Times New Roman" w:hAnsi="Times New Roman" w:cs="Times New Roman"/>
          <w:sz w:val="26"/>
          <w:szCs w:val="26"/>
        </w:rPr>
        <w:t>the same way.</w:t>
      </w:r>
    </w:p>
    <w:p w14:paraId="07147881" w14:textId="77777777" w:rsidR="002318EC" w:rsidRDefault="00C84524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Yet, as Pope Francis said in his homily </w:t>
      </w:r>
      <w:r w:rsidR="0001376B">
        <w:rPr>
          <w:rFonts w:ascii="Times New Roman" w:hAnsi="Times New Roman" w:cs="Times New Roman"/>
          <w:sz w:val="26"/>
          <w:szCs w:val="26"/>
        </w:rPr>
        <w:t>for</w:t>
      </w:r>
      <w:r>
        <w:rPr>
          <w:rFonts w:ascii="Times New Roman" w:hAnsi="Times New Roman" w:cs="Times New Roman"/>
          <w:sz w:val="26"/>
          <w:szCs w:val="26"/>
        </w:rPr>
        <w:t xml:space="preserve"> their canonization</w:t>
      </w:r>
      <w:r w:rsidR="0001376B">
        <w:rPr>
          <w:rFonts w:ascii="Times New Roman" w:hAnsi="Times New Roman" w:cs="Times New Roman"/>
          <w:sz w:val="26"/>
          <w:szCs w:val="26"/>
        </w:rPr>
        <w:t xml:space="preserve"> Mass</w:t>
      </w:r>
      <w:r>
        <w:rPr>
          <w:rFonts w:ascii="Times New Roman" w:hAnsi="Times New Roman" w:cs="Times New Roman"/>
          <w:sz w:val="26"/>
          <w:szCs w:val="26"/>
        </w:rPr>
        <w:t>, “The path of holiness… is universal. … Let us strive to follow it, for each of us is called to holiness, to a form of holiness all its own.</w:t>
      </w:r>
      <w:r w:rsidR="00BA48CB">
        <w:rPr>
          <w:rFonts w:ascii="Times New Roman" w:hAnsi="Times New Roman" w:cs="Times New Roman"/>
          <w:sz w:val="26"/>
          <w:szCs w:val="26"/>
        </w:rPr>
        <w:t>”</w:t>
      </w:r>
      <w:r>
        <w:rPr>
          <w:rFonts w:ascii="Times New Roman" w:hAnsi="Times New Roman" w:cs="Times New Roman"/>
          <w:sz w:val="26"/>
          <w:szCs w:val="26"/>
        </w:rPr>
        <w:t xml:space="preserve">   </w:t>
      </w:r>
    </w:p>
    <w:p w14:paraId="3E8949CE" w14:textId="4E58A54F" w:rsidR="006720A7" w:rsidRDefault="00C84524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we celebrated ten sisters and brothers in faith, we celebrated the</w:t>
      </w:r>
      <w:r w:rsidR="00523DA7">
        <w:rPr>
          <w:rFonts w:ascii="Times New Roman" w:hAnsi="Times New Roman" w:cs="Times New Roman"/>
          <w:sz w:val="26"/>
          <w:szCs w:val="26"/>
        </w:rPr>
        <w:t xml:space="preserve"> unique and holy</w:t>
      </w:r>
      <w:r>
        <w:rPr>
          <w:rFonts w:ascii="Times New Roman" w:hAnsi="Times New Roman" w:cs="Times New Roman"/>
          <w:sz w:val="26"/>
          <w:szCs w:val="26"/>
        </w:rPr>
        <w:t xml:space="preserve"> paths th</w:t>
      </w:r>
      <w:r w:rsidR="006B5B96">
        <w:rPr>
          <w:rFonts w:ascii="Times New Roman" w:hAnsi="Times New Roman" w:cs="Times New Roman"/>
          <w:sz w:val="26"/>
          <w:szCs w:val="26"/>
        </w:rPr>
        <w:t xml:space="preserve">at </w:t>
      </w:r>
      <w:r w:rsidR="009866B0">
        <w:rPr>
          <w:rFonts w:ascii="Times New Roman" w:hAnsi="Times New Roman" w:cs="Times New Roman"/>
          <w:sz w:val="26"/>
          <w:szCs w:val="26"/>
        </w:rPr>
        <w:t>brought</w:t>
      </w:r>
      <w:r w:rsidR="00A433F4">
        <w:rPr>
          <w:rFonts w:ascii="Times New Roman" w:hAnsi="Times New Roman" w:cs="Times New Roman"/>
          <w:sz w:val="26"/>
          <w:szCs w:val="26"/>
        </w:rPr>
        <w:t xml:space="preserve"> all of </w:t>
      </w:r>
      <w:r w:rsidR="006B5B96" w:rsidRPr="00A433F4">
        <w:rPr>
          <w:rFonts w:ascii="Times New Roman" w:hAnsi="Times New Roman" w:cs="Times New Roman"/>
          <w:i/>
          <w:iCs/>
          <w:sz w:val="26"/>
          <w:szCs w:val="26"/>
        </w:rPr>
        <w:t>them</w:t>
      </w:r>
      <w:r w:rsidR="00613BCD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to the </w:t>
      </w:r>
      <w:r w:rsidR="0001376B">
        <w:rPr>
          <w:rFonts w:ascii="Times New Roman" w:hAnsi="Times New Roman" w:cs="Times New Roman"/>
          <w:sz w:val="26"/>
          <w:szCs w:val="26"/>
        </w:rPr>
        <w:t xml:space="preserve">eternal </w:t>
      </w:r>
      <w:r>
        <w:rPr>
          <w:rFonts w:ascii="Times New Roman" w:hAnsi="Times New Roman" w:cs="Times New Roman"/>
          <w:sz w:val="26"/>
          <w:szCs w:val="26"/>
        </w:rPr>
        <w:t>loving embrace of God.</w:t>
      </w:r>
    </w:p>
    <w:p w14:paraId="2C93EE28" w14:textId="77777777" w:rsidR="00613BCD" w:rsidRDefault="00C84524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I looked around at the crowd of all who celebrated with me</w:t>
      </w:r>
      <w:r w:rsidR="00417F3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We too hailed from many nations and were as diverse a throng as one could </w:t>
      </w:r>
      <w:r w:rsidR="0001376B">
        <w:rPr>
          <w:rFonts w:ascii="Times New Roman" w:hAnsi="Times New Roman" w:cs="Times New Roman"/>
          <w:sz w:val="26"/>
          <w:szCs w:val="26"/>
        </w:rPr>
        <w:t xml:space="preserve">hope to </w:t>
      </w:r>
      <w:r>
        <w:rPr>
          <w:rFonts w:ascii="Times New Roman" w:hAnsi="Times New Roman" w:cs="Times New Roman"/>
          <w:sz w:val="26"/>
          <w:szCs w:val="26"/>
        </w:rPr>
        <w:t>find anywhere in the world</w:t>
      </w:r>
      <w:r w:rsidR="00417F3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I heard so many languages spoken, and saw infants in their mothers’ arms, elders with canes and walkers, children with matching hats, choirs singing songs </w:t>
      </w:r>
      <w:r w:rsidR="00613BCD">
        <w:rPr>
          <w:rFonts w:ascii="Times New Roman" w:hAnsi="Times New Roman" w:cs="Times New Roman"/>
          <w:sz w:val="26"/>
          <w:szCs w:val="26"/>
        </w:rPr>
        <w:t xml:space="preserve">both </w:t>
      </w:r>
      <w:r>
        <w:rPr>
          <w:rFonts w:ascii="Times New Roman" w:hAnsi="Times New Roman" w:cs="Times New Roman"/>
          <w:sz w:val="26"/>
          <w:szCs w:val="26"/>
        </w:rPr>
        <w:t>familiar and foreign, young couples holding hands, and members of religious communities</w:t>
      </w:r>
      <w:r w:rsidR="005D620A">
        <w:rPr>
          <w:rFonts w:ascii="Times New Roman" w:hAnsi="Times New Roman" w:cs="Times New Roman"/>
          <w:sz w:val="26"/>
          <w:szCs w:val="26"/>
        </w:rPr>
        <w:t xml:space="preserve"> whose habits ran a sartorial spectrum I have rarely encountered</w:t>
      </w:r>
      <w:r w:rsidR="002936E6">
        <w:rPr>
          <w:rFonts w:ascii="Times New Roman" w:hAnsi="Times New Roman" w:cs="Times New Roman"/>
          <w:sz w:val="26"/>
          <w:szCs w:val="26"/>
        </w:rPr>
        <w:t>.</w:t>
      </w:r>
    </w:p>
    <w:p w14:paraId="08DD607F" w14:textId="742F520A" w:rsidR="001F05A5" w:rsidRDefault="00B64C19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As we waited for Mass to begin, t</w:t>
      </w:r>
      <w:r w:rsidR="005D620A">
        <w:rPr>
          <w:rFonts w:ascii="Times New Roman" w:hAnsi="Times New Roman" w:cs="Times New Roman"/>
          <w:sz w:val="26"/>
          <w:szCs w:val="26"/>
        </w:rPr>
        <w:t>here were those who</w:t>
      </w:r>
      <w:r>
        <w:rPr>
          <w:rFonts w:ascii="Times New Roman" w:hAnsi="Times New Roman" w:cs="Times New Roman"/>
          <w:sz w:val="26"/>
          <w:szCs w:val="26"/>
        </w:rPr>
        <w:t xml:space="preserve"> bowed their heads with </w:t>
      </w:r>
      <w:r w:rsidR="005D620A">
        <w:rPr>
          <w:rFonts w:ascii="Times New Roman" w:hAnsi="Times New Roman" w:cs="Times New Roman"/>
          <w:sz w:val="26"/>
          <w:szCs w:val="26"/>
        </w:rPr>
        <w:t>silent devotion, those who prayed their rosaries in community,</w:t>
      </w:r>
      <w:r w:rsidR="00613BCD">
        <w:rPr>
          <w:rFonts w:ascii="Times New Roman" w:hAnsi="Times New Roman" w:cs="Times New Roman"/>
          <w:sz w:val="26"/>
          <w:szCs w:val="26"/>
        </w:rPr>
        <w:t xml:space="preserve"> groups with banners of all kinds, and</w:t>
      </w:r>
      <w:r w:rsidR="005D620A">
        <w:rPr>
          <w:rFonts w:ascii="Times New Roman" w:hAnsi="Times New Roman" w:cs="Times New Roman"/>
          <w:sz w:val="26"/>
          <w:szCs w:val="26"/>
        </w:rPr>
        <w:t xml:space="preserve"> those who cheered with forgivably irreverent glee when the </w:t>
      </w:r>
      <w:r>
        <w:rPr>
          <w:rFonts w:ascii="Times New Roman" w:hAnsi="Times New Roman" w:cs="Times New Roman"/>
          <w:sz w:val="26"/>
          <w:szCs w:val="26"/>
        </w:rPr>
        <w:t xml:space="preserve">name of a soon-to-be saint from their </w:t>
      </w:r>
      <w:r w:rsidR="00613BCD">
        <w:rPr>
          <w:rFonts w:ascii="Times New Roman" w:hAnsi="Times New Roman" w:cs="Times New Roman"/>
          <w:sz w:val="26"/>
          <w:szCs w:val="26"/>
        </w:rPr>
        <w:t xml:space="preserve">own </w:t>
      </w:r>
      <w:r>
        <w:rPr>
          <w:rFonts w:ascii="Times New Roman" w:hAnsi="Times New Roman" w:cs="Times New Roman"/>
          <w:sz w:val="26"/>
          <w:szCs w:val="26"/>
        </w:rPr>
        <w:t>homeland was invoked</w:t>
      </w:r>
      <w:r w:rsidR="00613BCD">
        <w:rPr>
          <w:rFonts w:ascii="Times New Roman" w:hAnsi="Times New Roman" w:cs="Times New Roman"/>
          <w:sz w:val="26"/>
          <w:szCs w:val="26"/>
        </w:rPr>
        <w:t>.</w:t>
      </w:r>
      <w:r w:rsidR="00417F3B">
        <w:rPr>
          <w:rFonts w:ascii="Times New Roman" w:hAnsi="Times New Roman" w:cs="Times New Roman"/>
          <w:sz w:val="26"/>
          <w:szCs w:val="26"/>
        </w:rPr>
        <w:t xml:space="preserve"> </w:t>
      </w:r>
      <w:r w:rsidR="00BA48CB">
        <w:rPr>
          <w:rFonts w:ascii="Times New Roman" w:hAnsi="Times New Roman" w:cs="Times New Roman"/>
          <w:sz w:val="26"/>
          <w:szCs w:val="26"/>
        </w:rPr>
        <w:t>There</w:t>
      </w:r>
      <w:r>
        <w:rPr>
          <w:rFonts w:ascii="Times New Roman" w:hAnsi="Times New Roman" w:cs="Times New Roman"/>
          <w:sz w:val="26"/>
          <w:szCs w:val="26"/>
        </w:rPr>
        <w:t xml:space="preserve"> were</w:t>
      </w:r>
      <w:r w:rsidR="0001376B">
        <w:rPr>
          <w:rFonts w:ascii="Times New Roman" w:hAnsi="Times New Roman" w:cs="Times New Roman"/>
          <w:sz w:val="26"/>
          <w:szCs w:val="26"/>
        </w:rPr>
        <w:t xml:space="preserve"> also</w:t>
      </w:r>
      <w:r w:rsidR="00BA48CB">
        <w:rPr>
          <w:rFonts w:ascii="Times New Roman" w:hAnsi="Times New Roman" w:cs="Times New Roman"/>
          <w:sz w:val="26"/>
          <w:szCs w:val="26"/>
        </w:rPr>
        <w:t>, as always</w:t>
      </w:r>
      <w:r w:rsidR="009866B0"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those who </w:t>
      </w:r>
      <w:r w:rsidR="00343A54">
        <w:rPr>
          <w:rFonts w:ascii="Times New Roman" w:hAnsi="Times New Roman" w:cs="Times New Roman"/>
          <w:sz w:val="26"/>
          <w:szCs w:val="26"/>
        </w:rPr>
        <w:t xml:space="preserve">fought over seats, </w:t>
      </w:r>
      <w:r>
        <w:rPr>
          <w:rFonts w:ascii="Times New Roman" w:hAnsi="Times New Roman" w:cs="Times New Roman"/>
          <w:sz w:val="26"/>
          <w:szCs w:val="26"/>
        </w:rPr>
        <w:t>c</w:t>
      </w:r>
      <w:r w:rsidR="00BA48CB">
        <w:rPr>
          <w:rFonts w:ascii="Times New Roman" w:hAnsi="Times New Roman" w:cs="Times New Roman"/>
          <w:sz w:val="26"/>
          <w:szCs w:val="26"/>
        </w:rPr>
        <w:t xml:space="preserve">ut the lines, </w:t>
      </w:r>
      <w:r w:rsidR="00343A54">
        <w:rPr>
          <w:rFonts w:ascii="Times New Roman" w:hAnsi="Times New Roman" w:cs="Times New Roman"/>
          <w:sz w:val="26"/>
          <w:szCs w:val="26"/>
        </w:rPr>
        <w:t xml:space="preserve">yelled at those who cut the lines, </w:t>
      </w:r>
      <w:r w:rsidR="00BA48CB">
        <w:rPr>
          <w:rFonts w:ascii="Times New Roman" w:hAnsi="Times New Roman" w:cs="Times New Roman"/>
          <w:sz w:val="26"/>
          <w:szCs w:val="26"/>
        </w:rPr>
        <w:t>and snapped at security guards.</w:t>
      </w:r>
    </w:p>
    <w:p w14:paraId="3FEF39D3" w14:textId="3B8841E1" w:rsidR="002318EC" w:rsidRDefault="00BA48CB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Yet, there we all were, seated in the middle of St. Peter’s Square within the stony embrace of Bernini’s colonnade that encircled us all</w:t>
      </w:r>
      <w:r w:rsidR="002936E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Perhaps this was a foretaste of the </w:t>
      </w:r>
      <w:r w:rsidR="0001376B">
        <w:rPr>
          <w:rFonts w:ascii="Times New Roman" w:hAnsi="Times New Roman" w:cs="Times New Roman"/>
          <w:sz w:val="26"/>
          <w:szCs w:val="26"/>
        </w:rPr>
        <w:t>eternal</w:t>
      </w:r>
      <w:r>
        <w:rPr>
          <w:rFonts w:ascii="Times New Roman" w:hAnsi="Times New Roman" w:cs="Times New Roman"/>
          <w:sz w:val="26"/>
          <w:szCs w:val="26"/>
        </w:rPr>
        <w:t xml:space="preserve"> loving embrace of God</w:t>
      </w:r>
      <w:r w:rsidR="0001376B">
        <w:rPr>
          <w:rFonts w:ascii="Times New Roman" w:hAnsi="Times New Roman" w:cs="Times New Roman"/>
          <w:sz w:val="26"/>
          <w:szCs w:val="26"/>
        </w:rPr>
        <w:t>, the</w:t>
      </w:r>
      <w:r>
        <w:rPr>
          <w:rFonts w:ascii="Times New Roman" w:hAnsi="Times New Roman" w:cs="Times New Roman"/>
          <w:sz w:val="26"/>
          <w:szCs w:val="26"/>
        </w:rPr>
        <w:t xml:space="preserve"> hope that all of us share</w:t>
      </w:r>
      <w:r w:rsidR="0001376B">
        <w:rPr>
          <w:rFonts w:ascii="Times New Roman" w:hAnsi="Times New Roman" w:cs="Times New Roman"/>
          <w:sz w:val="26"/>
          <w:szCs w:val="26"/>
        </w:rPr>
        <w:t>d</w:t>
      </w:r>
      <w:r w:rsidR="002936E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 xml:space="preserve"> There were, by some </w:t>
      </w:r>
      <w:r w:rsidR="00343A54">
        <w:rPr>
          <w:rFonts w:ascii="Times New Roman" w:hAnsi="Times New Roman" w:cs="Times New Roman"/>
          <w:sz w:val="26"/>
          <w:szCs w:val="26"/>
        </w:rPr>
        <w:t>ac</w:t>
      </w:r>
      <w:r>
        <w:rPr>
          <w:rFonts w:ascii="Times New Roman" w:hAnsi="Times New Roman" w:cs="Times New Roman"/>
          <w:sz w:val="26"/>
          <w:szCs w:val="26"/>
        </w:rPr>
        <w:t>counts, 45,000 of us</w:t>
      </w:r>
      <w:r w:rsidR="00A433F4">
        <w:rPr>
          <w:rFonts w:ascii="Times New Roman" w:hAnsi="Times New Roman" w:cs="Times New Roman"/>
          <w:sz w:val="26"/>
          <w:szCs w:val="26"/>
        </w:rPr>
        <w:t xml:space="preserve"> gathered there -- with</w:t>
      </w:r>
      <w:r>
        <w:rPr>
          <w:rFonts w:ascii="Times New Roman" w:hAnsi="Times New Roman" w:cs="Times New Roman"/>
          <w:sz w:val="26"/>
          <w:szCs w:val="26"/>
        </w:rPr>
        <w:t xml:space="preserve"> 45,000 unique and irreplaceable paths of </w:t>
      </w:r>
      <w:r w:rsidR="009866B0">
        <w:rPr>
          <w:rFonts w:ascii="Times New Roman" w:hAnsi="Times New Roman" w:cs="Times New Roman"/>
          <w:sz w:val="26"/>
          <w:szCs w:val="26"/>
        </w:rPr>
        <w:t>holiness</w:t>
      </w:r>
      <w:r w:rsidR="00366E4A">
        <w:rPr>
          <w:rFonts w:ascii="Times New Roman" w:hAnsi="Times New Roman" w:cs="Times New Roman"/>
          <w:sz w:val="26"/>
          <w:szCs w:val="26"/>
        </w:rPr>
        <w:t xml:space="preserve">. </w:t>
      </w:r>
      <w:r w:rsidR="00A433F4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s Pope Francis said that day, </w:t>
      </w:r>
      <w:r w:rsidR="00A433F4">
        <w:rPr>
          <w:rFonts w:ascii="Times New Roman" w:hAnsi="Times New Roman" w:cs="Times New Roman"/>
          <w:sz w:val="26"/>
          <w:szCs w:val="26"/>
        </w:rPr>
        <w:t xml:space="preserve">God has </w:t>
      </w:r>
      <w:r>
        <w:rPr>
          <w:rFonts w:ascii="Times New Roman" w:hAnsi="Times New Roman" w:cs="Times New Roman"/>
          <w:sz w:val="26"/>
          <w:szCs w:val="26"/>
        </w:rPr>
        <w:t xml:space="preserve">“a plan of love for everyone.”  </w:t>
      </w:r>
    </w:p>
    <w:p w14:paraId="328CB317" w14:textId="6D4A720F" w:rsidR="00BA48CB" w:rsidRDefault="00BA48CB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we </w:t>
      </w:r>
      <w:r w:rsidR="00523DA7">
        <w:rPr>
          <w:rFonts w:ascii="Times New Roman" w:hAnsi="Times New Roman" w:cs="Times New Roman"/>
          <w:sz w:val="26"/>
          <w:szCs w:val="26"/>
        </w:rPr>
        <w:t>honored</w:t>
      </w:r>
      <w:r>
        <w:rPr>
          <w:rFonts w:ascii="Times New Roman" w:hAnsi="Times New Roman" w:cs="Times New Roman"/>
          <w:sz w:val="26"/>
          <w:szCs w:val="26"/>
        </w:rPr>
        <w:t xml:space="preserve"> ten sisters and brothers in faith, we celebrated the way that there is also a </w:t>
      </w:r>
      <w:r w:rsidR="00523DA7">
        <w:rPr>
          <w:rFonts w:ascii="Times New Roman" w:hAnsi="Times New Roman" w:cs="Times New Roman"/>
          <w:sz w:val="26"/>
          <w:szCs w:val="26"/>
        </w:rPr>
        <w:t xml:space="preserve">unique and </w:t>
      </w:r>
      <w:r>
        <w:rPr>
          <w:rFonts w:ascii="Times New Roman" w:hAnsi="Times New Roman" w:cs="Times New Roman"/>
          <w:sz w:val="26"/>
          <w:szCs w:val="26"/>
        </w:rPr>
        <w:t xml:space="preserve">holy path to </w:t>
      </w:r>
      <w:r w:rsidR="006B5B96">
        <w:rPr>
          <w:rFonts w:ascii="Times New Roman" w:hAnsi="Times New Roman" w:cs="Times New Roman"/>
          <w:sz w:val="26"/>
          <w:szCs w:val="26"/>
        </w:rPr>
        <w:t>bring</w:t>
      </w:r>
      <w:r>
        <w:rPr>
          <w:rFonts w:ascii="Times New Roman" w:hAnsi="Times New Roman" w:cs="Times New Roman"/>
          <w:sz w:val="26"/>
          <w:szCs w:val="26"/>
        </w:rPr>
        <w:t xml:space="preserve"> each of </w:t>
      </w:r>
      <w:r w:rsidRPr="00343A54">
        <w:rPr>
          <w:rFonts w:ascii="Times New Roman" w:hAnsi="Times New Roman" w:cs="Times New Roman"/>
          <w:i/>
          <w:iCs/>
          <w:sz w:val="26"/>
          <w:szCs w:val="26"/>
        </w:rPr>
        <w:t>us</w:t>
      </w:r>
      <w:r>
        <w:rPr>
          <w:rFonts w:ascii="Times New Roman" w:hAnsi="Times New Roman" w:cs="Times New Roman"/>
          <w:sz w:val="26"/>
          <w:szCs w:val="26"/>
        </w:rPr>
        <w:t xml:space="preserve"> to the </w:t>
      </w:r>
      <w:r w:rsidR="00F57F67">
        <w:rPr>
          <w:rFonts w:ascii="Times New Roman" w:hAnsi="Times New Roman" w:cs="Times New Roman"/>
          <w:sz w:val="26"/>
          <w:szCs w:val="26"/>
        </w:rPr>
        <w:t xml:space="preserve">eternal </w:t>
      </w:r>
      <w:r>
        <w:rPr>
          <w:rFonts w:ascii="Times New Roman" w:hAnsi="Times New Roman" w:cs="Times New Roman"/>
          <w:sz w:val="26"/>
          <w:szCs w:val="26"/>
        </w:rPr>
        <w:t>loving embrace of God.</w:t>
      </w:r>
    </w:p>
    <w:p w14:paraId="634424D5" w14:textId="1E80281C" w:rsidR="002318EC" w:rsidRDefault="00BA48CB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Later, at night, I returned to Saint Peter’s Square in the darkness</w:t>
      </w:r>
      <w:r w:rsidR="00343A54">
        <w:rPr>
          <w:rFonts w:ascii="Times New Roman" w:hAnsi="Times New Roman" w:cs="Times New Roman"/>
          <w:sz w:val="26"/>
          <w:szCs w:val="26"/>
        </w:rPr>
        <w:t xml:space="preserve"> alone</w:t>
      </w:r>
      <w:r w:rsidR="00417F3B">
        <w:rPr>
          <w:rFonts w:ascii="Times New Roman" w:hAnsi="Times New Roman" w:cs="Times New Roman"/>
          <w:sz w:val="26"/>
          <w:szCs w:val="26"/>
        </w:rPr>
        <w:t xml:space="preserve">. </w:t>
      </w:r>
      <w:r w:rsidR="00F57F67">
        <w:rPr>
          <w:rFonts w:ascii="Times New Roman" w:hAnsi="Times New Roman" w:cs="Times New Roman"/>
          <w:sz w:val="26"/>
          <w:szCs w:val="26"/>
        </w:rPr>
        <w:t xml:space="preserve">That has always been my favorite time to be there – a chance to think quietly and ponder all that has happened there for almost two </w:t>
      </w:r>
      <w:r w:rsidR="00417F3B">
        <w:rPr>
          <w:rFonts w:ascii="Times New Roman" w:hAnsi="Times New Roman" w:cs="Times New Roman"/>
          <w:sz w:val="26"/>
          <w:szCs w:val="26"/>
        </w:rPr>
        <w:t xml:space="preserve">millennia. </w:t>
      </w:r>
      <w:r w:rsidR="009866B0">
        <w:rPr>
          <w:rFonts w:ascii="Times New Roman" w:hAnsi="Times New Roman" w:cs="Times New Roman"/>
          <w:sz w:val="26"/>
          <w:szCs w:val="26"/>
        </w:rPr>
        <w:t>Pigeons</w:t>
      </w:r>
      <w:r>
        <w:rPr>
          <w:rFonts w:ascii="Times New Roman" w:hAnsi="Times New Roman" w:cs="Times New Roman"/>
          <w:sz w:val="26"/>
          <w:szCs w:val="26"/>
        </w:rPr>
        <w:t xml:space="preserve"> circled the obelisk as they have done through the ages</w:t>
      </w:r>
      <w:r w:rsidR="002936E6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Guards kept silent vigil and occasional tourists would pass through the silent square</w:t>
      </w:r>
      <w:r w:rsidR="00417F3B">
        <w:rPr>
          <w:rFonts w:ascii="Times New Roman" w:hAnsi="Times New Roman" w:cs="Times New Roman"/>
          <w:sz w:val="26"/>
          <w:szCs w:val="26"/>
        </w:rPr>
        <w:t xml:space="preserve">. </w:t>
      </w:r>
      <w:r w:rsidR="009866B0">
        <w:rPr>
          <w:rFonts w:ascii="Times New Roman" w:hAnsi="Times New Roman" w:cs="Times New Roman"/>
          <w:sz w:val="26"/>
          <w:szCs w:val="26"/>
        </w:rPr>
        <w:t>However,</w:t>
      </w:r>
      <w:r>
        <w:rPr>
          <w:rFonts w:ascii="Times New Roman" w:hAnsi="Times New Roman" w:cs="Times New Roman"/>
          <w:sz w:val="26"/>
          <w:szCs w:val="26"/>
        </w:rPr>
        <w:t xml:space="preserve"> it was </w:t>
      </w:r>
      <w:r w:rsidR="00F57F67">
        <w:rPr>
          <w:rFonts w:ascii="Times New Roman" w:hAnsi="Times New Roman" w:cs="Times New Roman"/>
          <w:sz w:val="26"/>
          <w:szCs w:val="26"/>
        </w:rPr>
        <w:t>mostly</w:t>
      </w:r>
      <w:r>
        <w:rPr>
          <w:rFonts w:ascii="Times New Roman" w:hAnsi="Times New Roman" w:cs="Times New Roman"/>
          <w:sz w:val="26"/>
          <w:szCs w:val="26"/>
        </w:rPr>
        <w:t xml:space="preserve"> pigeons --- and me</w:t>
      </w:r>
      <w:r w:rsidR="002936E6">
        <w:rPr>
          <w:rFonts w:ascii="Times New Roman" w:hAnsi="Times New Roman" w:cs="Times New Roman"/>
          <w:sz w:val="26"/>
          <w:szCs w:val="26"/>
        </w:rPr>
        <w:t xml:space="preserve">. </w:t>
      </w:r>
      <w:r w:rsidR="009866B0">
        <w:rPr>
          <w:rFonts w:ascii="Times New Roman" w:hAnsi="Times New Roman" w:cs="Times New Roman"/>
          <w:sz w:val="26"/>
          <w:szCs w:val="26"/>
        </w:rPr>
        <w:t>Again,</w:t>
      </w:r>
      <w:r>
        <w:rPr>
          <w:rFonts w:ascii="Times New Roman" w:hAnsi="Times New Roman" w:cs="Times New Roman"/>
          <w:sz w:val="26"/>
          <w:szCs w:val="26"/>
        </w:rPr>
        <w:t xml:space="preserve"> I found myself in the embrace of the Bernini columns in a square that seemed so quiet without the </w:t>
      </w:r>
      <w:r w:rsidR="009866B0">
        <w:rPr>
          <w:rFonts w:ascii="Times New Roman" w:hAnsi="Times New Roman" w:cs="Times New Roman"/>
          <w:sz w:val="26"/>
          <w:szCs w:val="26"/>
        </w:rPr>
        <w:t>throngs</w:t>
      </w:r>
      <w:r>
        <w:rPr>
          <w:rFonts w:ascii="Times New Roman" w:hAnsi="Times New Roman" w:cs="Times New Roman"/>
          <w:sz w:val="26"/>
          <w:szCs w:val="26"/>
        </w:rPr>
        <w:t xml:space="preserve"> of the daytime festivities</w:t>
      </w:r>
      <w:r w:rsidR="002936E6">
        <w:rPr>
          <w:rFonts w:ascii="Times New Roman" w:hAnsi="Times New Roman" w:cs="Times New Roman"/>
          <w:sz w:val="26"/>
          <w:szCs w:val="26"/>
        </w:rPr>
        <w:t xml:space="preserve">. </w:t>
      </w:r>
      <w:r w:rsidR="000270EC">
        <w:rPr>
          <w:rFonts w:ascii="Times New Roman" w:hAnsi="Times New Roman" w:cs="Times New Roman"/>
          <w:sz w:val="26"/>
          <w:szCs w:val="26"/>
        </w:rPr>
        <w:t xml:space="preserve">In the shadows of St. </w:t>
      </w:r>
      <w:r w:rsidR="009866B0">
        <w:rPr>
          <w:rFonts w:ascii="Times New Roman" w:hAnsi="Times New Roman" w:cs="Times New Roman"/>
          <w:sz w:val="26"/>
          <w:szCs w:val="26"/>
        </w:rPr>
        <w:t>Peter’s</w:t>
      </w:r>
      <w:r w:rsidR="000270EC">
        <w:rPr>
          <w:rFonts w:ascii="Times New Roman" w:hAnsi="Times New Roman" w:cs="Times New Roman"/>
          <w:sz w:val="26"/>
          <w:szCs w:val="26"/>
        </w:rPr>
        <w:t xml:space="preserve"> surrounded by the ancient </w:t>
      </w:r>
      <w:r w:rsidR="009866B0">
        <w:rPr>
          <w:rFonts w:ascii="Times New Roman" w:hAnsi="Times New Roman" w:cs="Times New Roman"/>
          <w:sz w:val="26"/>
          <w:szCs w:val="26"/>
        </w:rPr>
        <w:t>colonnade,</w:t>
      </w:r>
      <w:r w:rsidR="000270EC">
        <w:rPr>
          <w:rFonts w:ascii="Times New Roman" w:hAnsi="Times New Roman" w:cs="Times New Roman"/>
          <w:sz w:val="26"/>
          <w:szCs w:val="26"/>
        </w:rPr>
        <w:t xml:space="preserve"> I felt </w:t>
      </w:r>
      <w:r w:rsidR="00523DA7">
        <w:rPr>
          <w:rFonts w:ascii="Times New Roman" w:hAnsi="Times New Roman" w:cs="Times New Roman"/>
          <w:sz w:val="26"/>
          <w:szCs w:val="26"/>
        </w:rPr>
        <w:t xml:space="preserve">very small in the best possible way.   </w:t>
      </w:r>
    </w:p>
    <w:p w14:paraId="6B185575" w14:textId="7D2DBFEF" w:rsidR="002318EC" w:rsidRDefault="00523DA7" w:rsidP="009A661F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As I </w:t>
      </w:r>
      <w:r w:rsidR="009866B0">
        <w:rPr>
          <w:rFonts w:ascii="Times New Roman" w:hAnsi="Times New Roman" w:cs="Times New Roman"/>
          <w:sz w:val="26"/>
          <w:szCs w:val="26"/>
        </w:rPr>
        <w:t>remembered</w:t>
      </w:r>
      <w:r>
        <w:rPr>
          <w:rFonts w:ascii="Times New Roman" w:hAnsi="Times New Roman" w:cs="Times New Roman"/>
          <w:sz w:val="26"/>
          <w:szCs w:val="26"/>
        </w:rPr>
        <w:t xml:space="preserve"> ten sisters and </w:t>
      </w:r>
      <w:r w:rsidR="009866B0">
        <w:rPr>
          <w:rFonts w:ascii="Times New Roman" w:hAnsi="Times New Roman" w:cs="Times New Roman"/>
          <w:sz w:val="26"/>
          <w:szCs w:val="26"/>
        </w:rPr>
        <w:t>brothers</w:t>
      </w:r>
      <w:r>
        <w:rPr>
          <w:rFonts w:ascii="Times New Roman" w:hAnsi="Times New Roman" w:cs="Times New Roman"/>
          <w:sz w:val="26"/>
          <w:szCs w:val="26"/>
        </w:rPr>
        <w:t xml:space="preserve"> in faith, I </w:t>
      </w:r>
      <w:r w:rsidR="009866B0">
        <w:rPr>
          <w:rFonts w:ascii="Times New Roman" w:hAnsi="Times New Roman" w:cs="Times New Roman"/>
          <w:sz w:val="26"/>
          <w:szCs w:val="26"/>
        </w:rPr>
        <w:t>celebrated</w:t>
      </w:r>
      <w:r>
        <w:rPr>
          <w:rFonts w:ascii="Times New Roman" w:hAnsi="Times New Roman" w:cs="Times New Roman"/>
          <w:sz w:val="26"/>
          <w:szCs w:val="26"/>
        </w:rPr>
        <w:t xml:space="preserve"> the way that there is also a unique and holy path to</w:t>
      </w:r>
      <w:r w:rsidR="006B5B96">
        <w:rPr>
          <w:rFonts w:ascii="Times New Roman" w:hAnsi="Times New Roman" w:cs="Times New Roman"/>
          <w:sz w:val="26"/>
          <w:szCs w:val="26"/>
        </w:rPr>
        <w:t xml:space="preserve"> bring </w:t>
      </w:r>
      <w:r w:rsidR="006B5B96" w:rsidRPr="00343A54">
        <w:rPr>
          <w:rFonts w:ascii="Times New Roman" w:hAnsi="Times New Roman" w:cs="Times New Roman"/>
          <w:i/>
          <w:iCs/>
          <w:sz w:val="26"/>
          <w:szCs w:val="26"/>
        </w:rPr>
        <w:t>me</w:t>
      </w:r>
      <w:r w:rsidR="006B5B96">
        <w:rPr>
          <w:rFonts w:ascii="Times New Roman" w:hAnsi="Times New Roman" w:cs="Times New Roman"/>
          <w:sz w:val="26"/>
          <w:szCs w:val="26"/>
        </w:rPr>
        <w:t xml:space="preserve"> to </w:t>
      </w:r>
      <w:r>
        <w:rPr>
          <w:rFonts w:ascii="Times New Roman" w:hAnsi="Times New Roman" w:cs="Times New Roman"/>
          <w:sz w:val="26"/>
          <w:szCs w:val="26"/>
        </w:rPr>
        <w:t xml:space="preserve">the </w:t>
      </w:r>
      <w:r w:rsidR="00F57F67">
        <w:rPr>
          <w:rFonts w:ascii="Times New Roman" w:hAnsi="Times New Roman" w:cs="Times New Roman"/>
          <w:sz w:val="26"/>
          <w:szCs w:val="26"/>
        </w:rPr>
        <w:t xml:space="preserve">eternal </w:t>
      </w:r>
      <w:r>
        <w:rPr>
          <w:rFonts w:ascii="Times New Roman" w:hAnsi="Times New Roman" w:cs="Times New Roman"/>
          <w:sz w:val="26"/>
          <w:szCs w:val="26"/>
        </w:rPr>
        <w:t xml:space="preserve">loving </w:t>
      </w:r>
      <w:r w:rsidR="009866B0">
        <w:rPr>
          <w:rFonts w:ascii="Times New Roman" w:hAnsi="Times New Roman" w:cs="Times New Roman"/>
          <w:sz w:val="26"/>
          <w:szCs w:val="26"/>
        </w:rPr>
        <w:t>embrace</w:t>
      </w:r>
      <w:r>
        <w:rPr>
          <w:rFonts w:ascii="Times New Roman" w:hAnsi="Times New Roman" w:cs="Times New Roman"/>
          <w:sz w:val="26"/>
          <w:szCs w:val="26"/>
        </w:rPr>
        <w:t xml:space="preserve"> of God</w:t>
      </w:r>
      <w:r w:rsidR="00417F3B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76A0B5BF" w14:textId="4C2DB1BC" w:rsidR="003E02B7" w:rsidRPr="00870061" w:rsidRDefault="002318EC" w:rsidP="003A4B0C">
      <w:pPr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Discerning it is the task of a lifetime – and the task of every day</w:t>
      </w:r>
      <w:r w:rsidR="00417F3B">
        <w:rPr>
          <w:rFonts w:ascii="Times New Roman" w:hAnsi="Times New Roman" w:cs="Times New Roman"/>
          <w:sz w:val="26"/>
          <w:szCs w:val="26"/>
        </w:rPr>
        <w:t xml:space="preserve">. </w:t>
      </w:r>
      <w:r>
        <w:rPr>
          <w:rFonts w:ascii="Times New Roman" w:hAnsi="Times New Roman" w:cs="Times New Roman"/>
          <w:sz w:val="26"/>
          <w:szCs w:val="26"/>
        </w:rPr>
        <w:t>Having the strength and the wisdom to do it is the prayer of a lifetime – and the prayer of every day</w:t>
      </w:r>
      <w:r w:rsidR="00CC0298">
        <w:rPr>
          <w:rFonts w:ascii="Times New Roman" w:hAnsi="Times New Roman" w:cs="Times New Roman"/>
          <w:sz w:val="26"/>
          <w:szCs w:val="26"/>
        </w:rPr>
        <w:t xml:space="preserve"> in ordinary time.</w:t>
      </w:r>
      <w:r w:rsidR="00BE2044">
        <w:rPr>
          <w:rFonts w:ascii="Times New Roman" w:eastAsia="Times New Roman" w:hAnsi="Times New Roman" w:cs="Times New Roman"/>
          <w:color w:val="000000"/>
          <w:sz w:val="26"/>
          <w:szCs w:val="26"/>
        </w:rPr>
        <w:pict w14:anchorId="39E388D4">
          <v:rect id="_x0000_i1025" style="width:0;height:1.5pt" o:hralign="center" o:hrstd="t" o:hrnoshade="t" o:hr="t" fillcolor="#333" stroked="f"/>
        </w:pict>
      </w:r>
    </w:p>
    <w:p w14:paraId="0E695128" w14:textId="77777777" w:rsidR="003E02B7" w:rsidRPr="00870061" w:rsidRDefault="003E02B7" w:rsidP="003E02B7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Lucia A. Silecchia is a Professor of Law at the Catholic University of America. "On Ordinary Times” is a biweekly column reflecting on the ways to find the sacred in the simple. Email her at </w:t>
      </w:r>
      <w:hyperlink r:id="rId5" w:tgtFrame="_blank" w:history="1">
        <w:r w:rsidRPr="00870061">
          <w:rPr>
            <w:rFonts w:ascii="Times New Roman" w:eastAsia="Times New Roman" w:hAnsi="Times New Roman" w:cs="Times New Roman"/>
            <w:i/>
            <w:iCs/>
            <w:color w:val="1155CC"/>
            <w:sz w:val="26"/>
            <w:szCs w:val="26"/>
            <w:u w:val="single"/>
          </w:rPr>
          <w:t>silecchia@cua.edu</w:t>
        </w:r>
      </w:hyperlink>
      <w:r w:rsidRPr="00870061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795B2D3D" w14:textId="77777777" w:rsidR="003E02B7" w:rsidRPr="00870061" w:rsidRDefault="003E02B7">
      <w:pPr>
        <w:rPr>
          <w:rFonts w:ascii="Times New Roman" w:hAnsi="Times New Roman" w:cs="Times New Roman"/>
          <w:sz w:val="26"/>
          <w:szCs w:val="26"/>
        </w:rPr>
      </w:pPr>
    </w:p>
    <w:sectPr w:rsidR="003E02B7" w:rsidRPr="008700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E78"/>
    <w:rsid w:val="0000045A"/>
    <w:rsid w:val="000012EC"/>
    <w:rsid w:val="00010EC6"/>
    <w:rsid w:val="00011C33"/>
    <w:rsid w:val="0001376B"/>
    <w:rsid w:val="00013C96"/>
    <w:rsid w:val="000270EC"/>
    <w:rsid w:val="00034233"/>
    <w:rsid w:val="00037428"/>
    <w:rsid w:val="00041F10"/>
    <w:rsid w:val="000427FC"/>
    <w:rsid w:val="00054D4B"/>
    <w:rsid w:val="00060660"/>
    <w:rsid w:val="00064019"/>
    <w:rsid w:val="00072E61"/>
    <w:rsid w:val="00074D81"/>
    <w:rsid w:val="00084D4B"/>
    <w:rsid w:val="00085191"/>
    <w:rsid w:val="00085D57"/>
    <w:rsid w:val="0009060B"/>
    <w:rsid w:val="00096395"/>
    <w:rsid w:val="000A0BA2"/>
    <w:rsid w:val="000A6635"/>
    <w:rsid w:val="000D5F9A"/>
    <w:rsid w:val="000F08E3"/>
    <w:rsid w:val="000F2A2E"/>
    <w:rsid w:val="000F2C30"/>
    <w:rsid w:val="001023F0"/>
    <w:rsid w:val="00114A7B"/>
    <w:rsid w:val="00115F56"/>
    <w:rsid w:val="00116304"/>
    <w:rsid w:val="00116894"/>
    <w:rsid w:val="00123EB5"/>
    <w:rsid w:val="0012737C"/>
    <w:rsid w:val="001346B6"/>
    <w:rsid w:val="00145211"/>
    <w:rsid w:val="001906C4"/>
    <w:rsid w:val="001925A4"/>
    <w:rsid w:val="001A546E"/>
    <w:rsid w:val="001A6510"/>
    <w:rsid w:val="001B2D51"/>
    <w:rsid w:val="001B409C"/>
    <w:rsid w:val="001C5BBC"/>
    <w:rsid w:val="001C6E65"/>
    <w:rsid w:val="001D310B"/>
    <w:rsid w:val="001F05A5"/>
    <w:rsid w:val="001F73DE"/>
    <w:rsid w:val="00211D0A"/>
    <w:rsid w:val="00213B24"/>
    <w:rsid w:val="002169C7"/>
    <w:rsid w:val="00223982"/>
    <w:rsid w:val="002318EC"/>
    <w:rsid w:val="00231E4C"/>
    <w:rsid w:val="00232C74"/>
    <w:rsid w:val="00257DF0"/>
    <w:rsid w:val="002734AC"/>
    <w:rsid w:val="002750B2"/>
    <w:rsid w:val="002815ED"/>
    <w:rsid w:val="00282FF0"/>
    <w:rsid w:val="002936E6"/>
    <w:rsid w:val="0029732C"/>
    <w:rsid w:val="002C053B"/>
    <w:rsid w:val="002C6AE4"/>
    <w:rsid w:val="002E4425"/>
    <w:rsid w:val="002E4EEF"/>
    <w:rsid w:val="002E6394"/>
    <w:rsid w:val="002F773A"/>
    <w:rsid w:val="00302542"/>
    <w:rsid w:val="00316F45"/>
    <w:rsid w:val="00326176"/>
    <w:rsid w:val="003328CE"/>
    <w:rsid w:val="00337D95"/>
    <w:rsid w:val="00342665"/>
    <w:rsid w:val="00343A54"/>
    <w:rsid w:val="003536C0"/>
    <w:rsid w:val="00353BE5"/>
    <w:rsid w:val="00353D97"/>
    <w:rsid w:val="00362F22"/>
    <w:rsid w:val="00366E4A"/>
    <w:rsid w:val="003A4B0C"/>
    <w:rsid w:val="003A4EF6"/>
    <w:rsid w:val="003B4AB3"/>
    <w:rsid w:val="003D1411"/>
    <w:rsid w:val="003D26DF"/>
    <w:rsid w:val="003D3E17"/>
    <w:rsid w:val="003E02B7"/>
    <w:rsid w:val="003E4160"/>
    <w:rsid w:val="003F14A0"/>
    <w:rsid w:val="003F2CB3"/>
    <w:rsid w:val="00410933"/>
    <w:rsid w:val="00413A6A"/>
    <w:rsid w:val="00416A76"/>
    <w:rsid w:val="00417F3B"/>
    <w:rsid w:val="004347EF"/>
    <w:rsid w:val="004407FD"/>
    <w:rsid w:val="0044625E"/>
    <w:rsid w:val="00456ECA"/>
    <w:rsid w:val="0046174F"/>
    <w:rsid w:val="0046629C"/>
    <w:rsid w:val="00466569"/>
    <w:rsid w:val="00471856"/>
    <w:rsid w:val="004863F8"/>
    <w:rsid w:val="004A234F"/>
    <w:rsid w:val="004B5846"/>
    <w:rsid w:val="004B7584"/>
    <w:rsid w:val="004C3B34"/>
    <w:rsid w:val="004C48BA"/>
    <w:rsid w:val="004D51D4"/>
    <w:rsid w:val="00501B65"/>
    <w:rsid w:val="005020E2"/>
    <w:rsid w:val="00515BC1"/>
    <w:rsid w:val="0051600A"/>
    <w:rsid w:val="00516CCC"/>
    <w:rsid w:val="00523DA7"/>
    <w:rsid w:val="005266D9"/>
    <w:rsid w:val="00526CEF"/>
    <w:rsid w:val="00536261"/>
    <w:rsid w:val="0055569D"/>
    <w:rsid w:val="0056535D"/>
    <w:rsid w:val="00571606"/>
    <w:rsid w:val="00573271"/>
    <w:rsid w:val="005826D2"/>
    <w:rsid w:val="005862F6"/>
    <w:rsid w:val="005875B9"/>
    <w:rsid w:val="005A0121"/>
    <w:rsid w:val="005A40FE"/>
    <w:rsid w:val="005B3A27"/>
    <w:rsid w:val="005C037C"/>
    <w:rsid w:val="005C7BB1"/>
    <w:rsid w:val="005D620A"/>
    <w:rsid w:val="005F0782"/>
    <w:rsid w:val="005F53C2"/>
    <w:rsid w:val="00603433"/>
    <w:rsid w:val="006127F1"/>
    <w:rsid w:val="00613BCD"/>
    <w:rsid w:val="006163C2"/>
    <w:rsid w:val="006176CB"/>
    <w:rsid w:val="0065376E"/>
    <w:rsid w:val="006720A7"/>
    <w:rsid w:val="00676043"/>
    <w:rsid w:val="006973E9"/>
    <w:rsid w:val="006A679A"/>
    <w:rsid w:val="006B180D"/>
    <w:rsid w:val="006B5B96"/>
    <w:rsid w:val="006C00EE"/>
    <w:rsid w:val="006D6445"/>
    <w:rsid w:val="006E63E9"/>
    <w:rsid w:val="006F16A7"/>
    <w:rsid w:val="006F5A77"/>
    <w:rsid w:val="00707B6E"/>
    <w:rsid w:val="007147E3"/>
    <w:rsid w:val="00715917"/>
    <w:rsid w:val="00722738"/>
    <w:rsid w:val="0072492B"/>
    <w:rsid w:val="007350B9"/>
    <w:rsid w:val="0074037D"/>
    <w:rsid w:val="0074297F"/>
    <w:rsid w:val="007473DC"/>
    <w:rsid w:val="00754C8D"/>
    <w:rsid w:val="00774DB4"/>
    <w:rsid w:val="00780494"/>
    <w:rsid w:val="0078520A"/>
    <w:rsid w:val="007971D1"/>
    <w:rsid w:val="007A3352"/>
    <w:rsid w:val="007C18A7"/>
    <w:rsid w:val="007C3C41"/>
    <w:rsid w:val="007D290B"/>
    <w:rsid w:val="007F0E42"/>
    <w:rsid w:val="007F4E6D"/>
    <w:rsid w:val="00822E4E"/>
    <w:rsid w:val="0083282D"/>
    <w:rsid w:val="008565E5"/>
    <w:rsid w:val="008579CE"/>
    <w:rsid w:val="00870061"/>
    <w:rsid w:val="0087146C"/>
    <w:rsid w:val="00876AA6"/>
    <w:rsid w:val="00877DE4"/>
    <w:rsid w:val="00882888"/>
    <w:rsid w:val="00884175"/>
    <w:rsid w:val="008943EB"/>
    <w:rsid w:val="00897052"/>
    <w:rsid w:val="008B22F1"/>
    <w:rsid w:val="008C0AC4"/>
    <w:rsid w:val="008D154E"/>
    <w:rsid w:val="008E37EE"/>
    <w:rsid w:val="008F2873"/>
    <w:rsid w:val="008F68E9"/>
    <w:rsid w:val="0090770B"/>
    <w:rsid w:val="00922134"/>
    <w:rsid w:val="00942C87"/>
    <w:rsid w:val="00947128"/>
    <w:rsid w:val="00951F51"/>
    <w:rsid w:val="00952BEA"/>
    <w:rsid w:val="00953A48"/>
    <w:rsid w:val="009563A9"/>
    <w:rsid w:val="00963A36"/>
    <w:rsid w:val="00963E7D"/>
    <w:rsid w:val="00977D40"/>
    <w:rsid w:val="0098001C"/>
    <w:rsid w:val="0098659D"/>
    <w:rsid w:val="009866B0"/>
    <w:rsid w:val="00986E78"/>
    <w:rsid w:val="009A188F"/>
    <w:rsid w:val="009A288E"/>
    <w:rsid w:val="009A661F"/>
    <w:rsid w:val="009B0814"/>
    <w:rsid w:val="009C03D2"/>
    <w:rsid w:val="009C5389"/>
    <w:rsid w:val="009D4B46"/>
    <w:rsid w:val="009E6A02"/>
    <w:rsid w:val="009F1572"/>
    <w:rsid w:val="009F1E3C"/>
    <w:rsid w:val="00A072B1"/>
    <w:rsid w:val="00A12FEE"/>
    <w:rsid w:val="00A14B3F"/>
    <w:rsid w:val="00A32598"/>
    <w:rsid w:val="00A37CB1"/>
    <w:rsid w:val="00A433F4"/>
    <w:rsid w:val="00A47D33"/>
    <w:rsid w:val="00A64DBA"/>
    <w:rsid w:val="00A70A77"/>
    <w:rsid w:val="00A848F9"/>
    <w:rsid w:val="00A849B4"/>
    <w:rsid w:val="00A94BA9"/>
    <w:rsid w:val="00AB1067"/>
    <w:rsid w:val="00AB6982"/>
    <w:rsid w:val="00AB6F2C"/>
    <w:rsid w:val="00AD38ED"/>
    <w:rsid w:val="00AE30DA"/>
    <w:rsid w:val="00AF4DD0"/>
    <w:rsid w:val="00B01F75"/>
    <w:rsid w:val="00B03398"/>
    <w:rsid w:val="00B0622C"/>
    <w:rsid w:val="00B078E6"/>
    <w:rsid w:val="00B215A7"/>
    <w:rsid w:val="00B30DF7"/>
    <w:rsid w:val="00B35A3A"/>
    <w:rsid w:val="00B46BD3"/>
    <w:rsid w:val="00B64C19"/>
    <w:rsid w:val="00B72908"/>
    <w:rsid w:val="00B9196E"/>
    <w:rsid w:val="00B9205E"/>
    <w:rsid w:val="00BA22EB"/>
    <w:rsid w:val="00BA48CB"/>
    <w:rsid w:val="00BA7001"/>
    <w:rsid w:val="00BB3359"/>
    <w:rsid w:val="00BB5869"/>
    <w:rsid w:val="00BD0136"/>
    <w:rsid w:val="00BD1378"/>
    <w:rsid w:val="00BE2044"/>
    <w:rsid w:val="00BF034F"/>
    <w:rsid w:val="00BF514B"/>
    <w:rsid w:val="00C0732D"/>
    <w:rsid w:val="00C12683"/>
    <w:rsid w:val="00C13511"/>
    <w:rsid w:val="00C16051"/>
    <w:rsid w:val="00C23943"/>
    <w:rsid w:val="00C30BDB"/>
    <w:rsid w:val="00C315C2"/>
    <w:rsid w:val="00C333F8"/>
    <w:rsid w:val="00C37A0B"/>
    <w:rsid w:val="00C42185"/>
    <w:rsid w:val="00C5402E"/>
    <w:rsid w:val="00C72436"/>
    <w:rsid w:val="00C832CE"/>
    <w:rsid w:val="00C84524"/>
    <w:rsid w:val="00CA2D46"/>
    <w:rsid w:val="00CA4B33"/>
    <w:rsid w:val="00CC0298"/>
    <w:rsid w:val="00CC3317"/>
    <w:rsid w:val="00CC66F5"/>
    <w:rsid w:val="00CD020C"/>
    <w:rsid w:val="00CF22BF"/>
    <w:rsid w:val="00D0552F"/>
    <w:rsid w:val="00D06701"/>
    <w:rsid w:val="00D15B46"/>
    <w:rsid w:val="00D31258"/>
    <w:rsid w:val="00D317C7"/>
    <w:rsid w:val="00D353A6"/>
    <w:rsid w:val="00D638B2"/>
    <w:rsid w:val="00D645FB"/>
    <w:rsid w:val="00D76348"/>
    <w:rsid w:val="00D85B47"/>
    <w:rsid w:val="00D97143"/>
    <w:rsid w:val="00DA02E9"/>
    <w:rsid w:val="00DA58B6"/>
    <w:rsid w:val="00DB0068"/>
    <w:rsid w:val="00DB597A"/>
    <w:rsid w:val="00DC4F5D"/>
    <w:rsid w:val="00DC6A40"/>
    <w:rsid w:val="00DC6C53"/>
    <w:rsid w:val="00DD3CA1"/>
    <w:rsid w:val="00DE298A"/>
    <w:rsid w:val="00DE68C8"/>
    <w:rsid w:val="00E248F9"/>
    <w:rsid w:val="00E24FAE"/>
    <w:rsid w:val="00E351B5"/>
    <w:rsid w:val="00E37667"/>
    <w:rsid w:val="00E4021E"/>
    <w:rsid w:val="00E40801"/>
    <w:rsid w:val="00E52CF7"/>
    <w:rsid w:val="00E67C16"/>
    <w:rsid w:val="00E71915"/>
    <w:rsid w:val="00E86437"/>
    <w:rsid w:val="00E96526"/>
    <w:rsid w:val="00EB0328"/>
    <w:rsid w:val="00EC5F40"/>
    <w:rsid w:val="00EC7278"/>
    <w:rsid w:val="00EE3186"/>
    <w:rsid w:val="00F151DC"/>
    <w:rsid w:val="00F16040"/>
    <w:rsid w:val="00F26DAC"/>
    <w:rsid w:val="00F308F0"/>
    <w:rsid w:val="00F553BD"/>
    <w:rsid w:val="00F57F67"/>
    <w:rsid w:val="00F67840"/>
    <w:rsid w:val="00F8485E"/>
    <w:rsid w:val="00F860FA"/>
    <w:rsid w:val="00FB2E10"/>
    <w:rsid w:val="00FC24B7"/>
    <w:rsid w:val="00FE5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7ED29"/>
  <w15:chartTrackingRefBased/>
  <w15:docId w15:val="{4846C0E0-54BA-4BAF-BA8B-3CA7ED631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A661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A661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151907">
          <w:marLeft w:val="0"/>
          <w:marRight w:val="36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silecchia@cua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087808-D088-490B-9787-32801BDF3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651</Words>
  <Characters>3716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</dc:creator>
  <cp:keywords/>
  <dc:description/>
  <cp:lastModifiedBy>Lucia Silecchia</cp:lastModifiedBy>
  <cp:revision>13</cp:revision>
  <cp:lastPrinted>2020-01-06T00:44:00Z</cp:lastPrinted>
  <dcterms:created xsi:type="dcterms:W3CDTF">2022-06-01T20:22:00Z</dcterms:created>
  <dcterms:modified xsi:type="dcterms:W3CDTF">2022-06-03T04:26:00Z</dcterms:modified>
</cp:coreProperties>
</file>